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D" w:rsidRPr="0044125D" w:rsidRDefault="0044125D" w:rsidP="0044125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4125D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FA6251" w:rsidRPr="0044125D" w:rsidRDefault="0044125D" w:rsidP="0044125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4125D">
        <w:rPr>
          <w:rFonts w:ascii="Times New Roman" w:hAnsi="Times New Roman" w:cs="Times New Roman"/>
          <w:sz w:val="28"/>
          <w:szCs w:val="28"/>
        </w:rPr>
        <w:t>министерства экономики Краснодарского края</w:t>
      </w:r>
    </w:p>
    <w:p w:rsidR="0044125D" w:rsidRPr="0044125D" w:rsidRDefault="00B01AA1" w:rsidP="0044125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="0044125D" w:rsidRPr="0044125D">
        <w:rPr>
          <w:rFonts w:ascii="Times New Roman" w:hAnsi="Times New Roman" w:cs="Times New Roman"/>
          <w:sz w:val="28"/>
          <w:szCs w:val="28"/>
        </w:rPr>
        <w:t>___ № 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4125D" w:rsidRPr="0044125D" w:rsidRDefault="0044125D" w:rsidP="0044125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4125D" w:rsidRPr="00B0018E" w:rsidRDefault="0044125D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2A" w:rsidRPr="0044125D" w:rsidRDefault="0044125D" w:rsidP="0044125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Анонс Всероссийского </w:t>
      </w:r>
      <w:r w:rsidR="0048452A" w:rsidRPr="0044125D">
        <w:rPr>
          <w:rFonts w:ascii="Times New Roman" w:hAnsi="Times New Roman" w:cs="Times New Roman"/>
          <w:b/>
          <w:sz w:val="28"/>
          <w:szCs w:val="28"/>
        </w:rPr>
        <w:t>онлайн – зачет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8452A" w:rsidRPr="0044125D">
        <w:rPr>
          <w:rFonts w:ascii="Times New Roman" w:hAnsi="Times New Roman" w:cs="Times New Roman"/>
          <w:b/>
          <w:sz w:val="28"/>
          <w:szCs w:val="28"/>
        </w:rPr>
        <w:t xml:space="preserve"> по финансовой грамотности для населения и 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52A" w:rsidRPr="0044125D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4125D" w:rsidRPr="0044125D" w:rsidRDefault="0044125D" w:rsidP="0044125D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D">
        <w:rPr>
          <w:rFonts w:ascii="Times New Roman" w:hAnsi="Times New Roman" w:cs="Times New Roman"/>
          <w:sz w:val="28"/>
          <w:szCs w:val="28"/>
        </w:rPr>
        <w:t xml:space="preserve">С 30 ноября по 16 декабря 2021 года Банк России совместно с Агентством стратегических инициатив проводит четвертый Всероссийский онлайн-зачет по финансовой грамотности для населения и предпринимателей. Любой желающий может проверить, насколько хорошо он ориентируется в финансовых вопросах, и получить индивидуальные рекомендации, которые помогут повысить уровень финансовой грамотности. </w:t>
      </w:r>
    </w:p>
    <w:p w:rsidR="0044125D" w:rsidRPr="0044125D" w:rsidRDefault="0044125D" w:rsidP="0044125D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D">
        <w:rPr>
          <w:rFonts w:ascii="Times New Roman" w:hAnsi="Times New Roman" w:cs="Times New Roman"/>
          <w:sz w:val="28"/>
          <w:szCs w:val="28"/>
        </w:rPr>
        <w:t>Впервые в этом году можно принять участие не только в личном зачете и самостоятельно отвечать на вопросы, но и собрать друзей или коллег и попробовать силы в командном соревновании.</w:t>
      </w:r>
    </w:p>
    <w:p w:rsidR="0044125D" w:rsidRPr="0044125D" w:rsidRDefault="0044125D" w:rsidP="0044125D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D">
        <w:rPr>
          <w:rFonts w:ascii="Times New Roman" w:hAnsi="Times New Roman" w:cs="Times New Roman"/>
          <w:sz w:val="28"/>
          <w:szCs w:val="28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ими.</w:t>
      </w:r>
    </w:p>
    <w:p w:rsidR="0044125D" w:rsidRPr="0044125D" w:rsidRDefault="0044125D" w:rsidP="0044125D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D">
        <w:rPr>
          <w:rFonts w:ascii="Times New Roman" w:hAnsi="Times New Roman" w:cs="Times New Roman"/>
          <w:sz w:val="28"/>
          <w:szCs w:val="28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</w:p>
    <w:p w:rsidR="0044125D" w:rsidRPr="0044125D" w:rsidRDefault="0044125D" w:rsidP="0044125D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D">
        <w:rPr>
          <w:rFonts w:ascii="Times New Roman" w:hAnsi="Times New Roman" w:cs="Times New Roman"/>
          <w:sz w:val="28"/>
          <w:szCs w:val="28"/>
        </w:rPr>
        <w:t>При ответе верно на 20 и более вопросов участник получит именной сертификат.</w:t>
      </w:r>
    </w:p>
    <w:p w:rsidR="0044125D" w:rsidRPr="0044125D" w:rsidRDefault="0044125D" w:rsidP="0044125D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D">
        <w:rPr>
          <w:rFonts w:ascii="Times New Roman" w:hAnsi="Times New Roman" w:cs="Times New Roman"/>
          <w:sz w:val="28"/>
          <w:szCs w:val="28"/>
        </w:rPr>
        <w:t>Пройти индивидуальный зачет можно несколько раз – количество попыток не ограничено. На каждую попытку дается один час (можно пройти намного быстрее).</w:t>
      </w:r>
    </w:p>
    <w:p w:rsidR="0064390C" w:rsidRPr="0044125D" w:rsidRDefault="0044125D" w:rsidP="0044125D">
      <w:pPr>
        <w:tabs>
          <w:tab w:val="left" w:pos="420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D">
        <w:rPr>
          <w:rFonts w:ascii="Times New Roman" w:hAnsi="Times New Roman" w:cs="Times New Roman"/>
          <w:sz w:val="28"/>
          <w:szCs w:val="28"/>
        </w:rPr>
        <w:t>Узнать подробности и зарегистрироваться для участия можно на сайте</w:t>
      </w:r>
      <w:r w:rsidR="001F4C9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44125D">
        <w:rPr>
          <w:rFonts w:ascii="Times New Roman" w:hAnsi="Times New Roman" w:cs="Times New Roman"/>
          <w:sz w:val="28"/>
          <w:szCs w:val="28"/>
        </w:rPr>
        <w:t>https://fin</w:t>
      </w:r>
      <w:r w:rsidR="001F4C97">
        <w:rPr>
          <w:rFonts w:ascii="Times New Roman" w:hAnsi="Times New Roman" w:cs="Times New Roman"/>
          <w:sz w:val="28"/>
          <w:szCs w:val="28"/>
        </w:rPr>
        <w:t>zachet2021.ru/.</w:t>
      </w:r>
    </w:p>
    <w:sectPr w:rsidR="0064390C" w:rsidRPr="0044125D" w:rsidSect="0044125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F7" w:rsidRDefault="00C03EF7" w:rsidP="00B0018E">
      <w:pPr>
        <w:spacing w:after="0" w:line="240" w:lineRule="auto"/>
      </w:pPr>
      <w:r>
        <w:separator/>
      </w:r>
    </w:p>
  </w:endnote>
  <w:endnote w:type="continuationSeparator" w:id="0">
    <w:p w:rsidR="00C03EF7" w:rsidRDefault="00C03EF7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F7" w:rsidRDefault="00C03EF7" w:rsidP="00B0018E">
      <w:pPr>
        <w:spacing w:after="0" w:line="240" w:lineRule="auto"/>
      </w:pPr>
      <w:r>
        <w:separator/>
      </w:r>
    </w:p>
  </w:footnote>
  <w:footnote w:type="continuationSeparator" w:id="0">
    <w:p w:rsidR="00C03EF7" w:rsidRDefault="00C03EF7" w:rsidP="00B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A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3"/>
    <w:rsid w:val="00020865"/>
    <w:rsid w:val="00152750"/>
    <w:rsid w:val="00185224"/>
    <w:rsid w:val="001C338A"/>
    <w:rsid w:val="001F4C97"/>
    <w:rsid w:val="00204539"/>
    <w:rsid w:val="002E7A78"/>
    <w:rsid w:val="00307559"/>
    <w:rsid w:val="0044125D"/>
    <w:rsid w:val="0048452A"/>
    <w:rsid w:val="00506F24"/>
    <w:rsid w:val="00554BD1"/>
    <w:rsid w:val="005D016E"/>
    <w:rsid w:val="0064390C"/>
    <w:rsid w:val="00661D8C"/>
    <w:rsid w:val="006905B9"/>
    <w:rsid w:val="00691AC0"/>
    <w:rsid w:val="006C5726"/>
    <w:rsid w:val="006F7BA2"/>
    <w:rsid w:val="00766CC1"/>
    <w:rsid w:val="007C3EC2"/>
    <w:rsid w:val="007E2E66"/>
    <w:rsid w:val="007F03FE"/>
    <w:rsid w:val="008C7619"/>
    <w:rsid w:val="00953809"/>
    <w:rsid w:val="009E0CE8"/>
    <w:rsid w:val="00A64541"/>
    <w:rsid w:val="00AC3520"/>
    <w:rsid w:val="00B0018E"/>
    <w:rsid w:val="00B01AA1"/>
    <w:rsid w:val="00B55413"/>
    <w:rsid w:val="00C03EF7"/>
    <w:rsid w:val="00D11A56"/>
    <w:rsid w:val="00D271E2"/>
    <w:rsid w:val="00DE2626"/>
    <w:rsid w:val="00FA6251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D8E3CC-8547-4359-9CF6-5D3FE49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Сероштанова Дарья Николаевна</cp:lastModifiedBy>
  <cp:revision>7</cp:revision>
  <cp:lastPrinted>2021-11-24T13:54:00Z</cp:lastPrinted>
  <dcterms:created xsi:type="dcterms:W3CDTF">2021-11-18T08:32:00Z</dcterms:created>
  <dcterms:modified xsi:type="dcterms:W3CDTF">2021-11-24T13:54:00Z</dcterms:modified>
</cp:coreProperties>
</file>